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3941"/>
        <w:gridCol w:w="1100"/>
        <w:gridCol w:w="66"/>
        <w:gridCol w:w="66"/>
        <w:gridCol w:w="1832"/>
      </w:tblGrid>
      <w:tr w:rsidR="0007422C" w14:paraId="6E8675FE" w14:textId="77777777" w:rsidTr="0007422C">
        <w:trPr>
          <w:jc w:val="center"/>
        </w:trPr>
        <w:tc>
          <w:tcPr>
            <w:tcW w:w="555" w:type="dxa"/>
            <w:hideMark/>
          </w:tcPr>
          <w:p w14:paraId="476D624C" w14:textId="7C774141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060F4CBC" wp14:editId="13FF6DFD">
                  <wp:extent cx="161925" cy="161925"/>
                  <wp:effectExtent l="0" t="0" r="9525" b="9525"/>
                  <wp:docPr id="14" name="Picture 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A60E995" w14:textId="77777777" w:rsidR="0007422C" w:rsidRDefault="0007422C">
            <w:r>
              <w:rPr>
                <w:b/>
                <w:bCs/>
                <w:sz w:val="20"/>
                <w:szCs w:val="20"/>
              </w:rPr>
              <w:t>Briefing w/ Holly</w:t>
            </w:r>
          </w:p>
        </w:tc>
        <w:tc>
          <w:tcPr>
            <w:tcW w:w="0" w:type="auto"/>
            <w:noWrap/>
            <w:hideMark/>
          </w:tcPr>
          <w:p w14:paraId="02EDC928" w14:textId="4035B129" w:rsidR="0007422C" w:rsidRDefault="0007422C">
            <w:r>
              <w:rPr>
                <w:sz w:val="20"/>
                <w:szCs w:val="20"/>
              </w:rPr>
              <w:t>Mon, Aug 30</w:t>
            </w:r>
          </w:p>
        </w:tc>
        <w:tc>
          <w:tcPr>
            <w:tcW w:w="0" w:type="auto"/>
            <w:noWrap/>
            <w:hideMark/>
          </w:tcPr>
          <w:p w14:paraId="774AB6B4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85019EC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FF26F7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9:30 AM – 10:30 AM</w:t>
            </w:r>
          </w:p>
        </w:tc>
      </w:tr>
      <w:tr w:rsidR="0007422C" w14:paraId="3E7B643E" w14:textId="77777777" w:rsidTr="0007422C">
        <w:trPr>
          <w:jc w:val="center"/>
        </w:trPr>
        <w:tc>
          <w:tcPr>
            <w:tcW w:w="555" w:type="dxa"/>
            <w:hideMark/>
          </w:tcPr>
          <w:p w14:paraId="54E0C9F3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EB05FF8" w14:textId="102CB4E1" w:rsidR="0007422C" w:rsidRDefault="0007422C">
            <w:r>
              <w:rPr>
                <w:b/>
                <w:bCs/>
                <w:sz w:val="20"/>
                <w:szCs w:val="20"/>
              </w:rPr>
              <w:t>Address to Rotary Club ABQ</w:t>
            </w:r>
          </w:p>
        </w:tc>
        <w:tc>
          <w:tcPr>
            <w:tcW w:w="0" w:type="auto"/>
            <w:noWrap/>
            <w:hideMark/>
          </w:tcPr>
          <w:p w14:paraId="5F5E8E20" w14:textId="77777777" w:rsidR="0007422C" w:rsidRDefault="0007422C"/>
        </w:tc>
        <w:tc>
          <w:tcPr>
            <w:tcW w:w="0" w:type="auto"/>
            <w:noWrap/>
            <w:hideMark/>
          </w:tcPr>
          <w:p w14:paraId="497F4415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263A708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0BA9BC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12:00 PM – 1:00 PM</w:t>
            </w:r>
          </w:p>
        </w:tc>
      </w:tr>
      <w:tr w:rsidR="0007422C" w14:paraId="7E21D388" w14:textId="77777777" w:rsidTr="0007422C">
        <w:trPr>
          <w:jc w:val="center"/>
        </w:trPr>
        <w:tc>
          <w:tcPr>
            <w:tcW w:w="555" w:type="dxa"/>
            <w:hideMark/>
          </w:tcPr>
          <w:p w14:paraId="16D7180A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4C1F107" w14:textId="77777777" w:rsidR="0007422C" w:rsidRDefault="0007422C">
            <w:r>
              <w:rPr>
                <w:b/>
                <w:bCs/>
                <w:sz w:val="20"/>
                <w:szCs w:val="20"/>
              </w:rPr>
              <w:t>Meeting w/ Paul Blanchard</w:t>
            </w:r>
          </w:p>
        </w:tc>
        <w:tc>
          <w:tcPr>
            <w:tcW w:w="0" w:type="auto"/>
            <w:noWrap/>
            <w:hideMark/>
          </w:tcPr>
          <w:p w14:paraId="2F4878A1" w14:textId="77777777" w:rsidR="0007422C" w:rsidRDefault="0007422C"/>
        </w:tc>
        <w:tc>
          <w:tcPr>
            <w:tcW w:w="0" w:type="auto"/>
            <w:noWrap/>
            <w:hideMark/>
          </w:tcPr>
          <w:p w14:paraId="0A487F39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45732B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5FFAB4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1:30 PM – 2:30 PM</w:t>
            </w:r>
          </w:p>
        </w:tc>
      </w:tr>
      <w:tr w:rsidR="0007422C" w14:paraId="23233D28" w14:textId="77777777" w:rsidTr="0007422C">
        <w:trPr>
          <w:jc w:val="center"/>
        </w:trPr>
        <w:tc>
          <w:tcPr>
            <w:tcW w:w="555" w:type="dxa"/>
            <w:hideMark/>
          </w:tcPr>
          <w:p w14:paraId="72BD0A41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93F5793" w14:textId="77777777" w:rsidR="0007422C" w:rsidRDefault="0007422C">
            <w:r>
              <w:rPr>
                <w:b/>
                <w:bCs/>
                <w:sz w:val="20"/>
                <w:szCs w:val="20"/>
              </w:rPr>
              <w:t>Briefing w/ Matt</w:t>
            </w:r>
          </w:p>
        </w:tc>
        <w:tc>
          <w:tcPr>
            <w:tcW w:w="0" w:type="auto"/>
            <w:noWrap/>
            <w:hideMark/>
          </w:tcPr>
          <w:p w14:paraId="6E0F74E5" w14:textId="77777777" w:rsidR="0007422C" w:rsidRDefault="0007422C"/>
        </w:tc>
        <w:tc>
          <w:tcPr>
            <w:tcW w:w="0" w:type="auto"/>
            <w:noWrap/>
            <w:hideMark/>
          </w:tcPr>
          <w:p w14:paraId="620474DE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045644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16E64F1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2:30 PM – 3:30 PM</w:t>
            </w:r>
          </w:p>
        </w:tc>
      </w:tr>
      <w:tr w:rsidR="0007422C" w14:paraId="74916356" w14:textId="77777777" w:rsidTr="0007422C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0AB59E95" w14:textId="240BBA9D" w:rsidR="0007422C" w:rsidRDefault="0007422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0AF8EB1E" wp14:editId="601BC2C4">
                  <wp:extent cx="476250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2C" w14:paraId="216ED723" w14:textId="77777777" w:rsidTr="0007422C">
        <w:trPr>
          <w:jc w:val="center"/>
        </w:trPr>
        <w:tc>
          <w:tcPr>
            <w:tcW w:w="555" w:type="dxa"/>
            <w:hideMark/>
          </w:tcPr>
          <w:p w14:paraId="433C40C2" w14:textId="62BD0084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07C9AF82" wp14:editId="5F5EC2C0">
                  <wp:extent cx="161925" cy="161925"/>
                  <wp:effectExtent l="0" t="0" r="9525" b="9525"/>
                  <wp:docPr id="12" name="Picture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98D2126" w14:textId="77777777" w:rsidR="0007422C" w:rsidRDefault="0007422C">
            <w:r>
              <w:rPr>
                <w:b/>
                <w:bCs/>
                <w:sz w:val="20"/>
                <w:szCs w:val="20"/>
              </w:rPr>
              <w:t>Video Shoot for NMBA</w:t>
            </w:r>
          </w:p>
        </w:tc>
        <w:tc>
          <w:tcPr>
            <w:tcW w:w="0" w:type="auto"/>
            <w:noWrap/>
            <w:hideMark/>
          </w:tcPr>
          <w:p w14:paraId="363DA45E" w14:textId="69EBA5D1" w:rsidR="0007422C" w:rsidRDefault="0007422C">
            <w:r>
              <w:rPr>
                <w:sz w:val="20"/>
                <w:szCs w:val="20"/>
              </w:rPr>
              <w:t>Tue, Aug 31</w:t>
            </w:r>
          </w:p>
        </w:tc>
        <w:tc>
          <w:tcPr>
            <w:tcW w:w="0" w:type="auto"/>
            <w:noWrap/>
            <w:hideMark/>
          </w:tcPr>
          <w:p w14:paraId="75D783D6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E992D7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B323BE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9:00 AM – 9:30 AM</w:t>
            </w:r>
          </w:p>
        </w:tc>
      </w:tr>
      <w:tr w:rsidR="0007422C" w14:paraId="30E06E8D" w14:textId="77777777" w:rsidTr="0007422C">
        <w:trPr>
          <w:jc w:val="center"/>
        </w:trPr>
        <w:tc>
          <w:tcPr>
            <w:tcW w:w="555" w:type="dxa"/>
            <w:hideMark/>
          </w:tcPr>
          <w:p w14:paraId="34402C83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CF86C6B" w14:textId="77777777" w:rsidR="0007422C" w:rsidRDefault="0007422C">
            <w:r>
              <w:rPr>
                <w:b/>
                <w:bCs/>
                <w:sz w:val="20"/>
                <w:szCs w:val="20"/>
              </w:rPr>
              <w:t>Governor's Read Aloud Video</w:t>
            </w:r>
          </w:p>
        </w:tc>
        <w:tc>
          <w:tcPr>
            <w:tcW w:w="0" w:type="auto"/>
            <w:noWrap/>
            <w:hideMark/>
          </w:tcPr>
          <w:p w14:paraId="0163FBA6" w14:textId="77777777" w:rsidR="0007422C" w:rsidRDefault="0007422C"/>
        </w:tc>
        <w:tc>
          <w:tcPr>
            <w:tcW w:w="0" w:type="auto"/>
            <w:noWrap/>
            <w:hideMark/>
          </w:tcPr>
          <w:p w14:paraId="73B9BA50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72D72F2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59F71DF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9:30 AM – 10:00 AM</w:t>
            </w:r>
          </w:p>
        </w:tc>
      </w:tr>
      <w:tr w:rsidR="0007422C" w14:paraId="390CDFD7" w14:textId="77777777" w:rsidTr="0007422C">
        <w:trPr>
          <w:jc w:val="center"/>
        </w:trPr>
        <w:tc>
          <w:tcPr>
            <w:tcW w:w="555" w:type="dxa"/>
            <w:hideMark/>
          </w:tcPr>
          <w:p w14:paraId="2CFDD856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21612F2A" w14:textId="77777777" w:rsidR="0007422C" w:rsidRDefault="0007422C">
            <w:r>
              <w:rPr>
                <w:b/>
                <w:bCs/>
                <w:sz w:val="20"/>
                <w:szCs w:val="20"/>
              </w:rPr>
              <w:t>COVID Meeting</w:t>
            </w:r>
          </w:p>
        </w:tc>
        <w:tc>
          <w:tcPr>
            <w:tcW w:w="0" w:type="auto"/>
            <w:noWrap/>
            <w:hideMark/>
          </w:tcPr>
          <w:p w14:paraId="285B2285" w14:textId="77777777" w:rsidR="0007422C" w:rsidRDefault="0007422C"/>
        </w:tc>
        <w:tc>
          <w:tcPr>
            <w:tcW w:w="0" w:type="auto"/>
            <w:noWrap/>
            <w:hideMark/>
          </w:tcPr>
          <w:p w14:paraId="4B480E00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64DECFE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689A1B2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10:00 AM – 11:00 AM</w:t>
            </w:r>
          </w:p>
        </w:tc>
      </w:tr>
      <w:tr w:rsidR="0007422C" w14:paraId="54F316DC" w14:textId="77777777" w:rsidTr="0007422C">
        <w:trPr>
          <w:jc w:val="center"/>
        </w:trPr>
        <w:tc>
          <w:tcPr>
            <w:tcW w:w="555" w:type="dxa"/>
            <w:hideMark/>
          </w:tcPr>
          <w:p w14:paraId="5798D8FD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DC947BD" w14:textId="77777777" w:rsidR="0007422C" w:rsidRDefault="0007422C">
            <w:r>
              <w:rPr>
                <w:b/>
                <w:bCs/>
                <w:sz w:val="20"/>
                <w:szCs w:val="20"/>
              </w:rPr>
              <w:t xml:space="preserve">Meeting w/ </w:t>
            </w:r>
            <w:proofErr w:type="spellStart"/>
            <w:r>
              <w:rPr>
                <w:b/>
                <w:bCs/>
                <w:sz w:val="20"/>
                <w:szCs w:val="20"/>
              </w:rPr>
              <w:t>Schwazze</w:t>
            </w:r>
            <w:proofErr w:type="spellEnd"/>
          </w:p>
        </w:tc>
        <w:tc>
          <w:tcPr>
            <w:tcW w:w="0" w:type="auto"/>
            <w:noWrap/>
            <w:hideMark/>
          </w:tcPr>
          <w:p w14:paraId="4DD1F1BB" w14:textId="77777777" w:rsidR="0007422C" w:rsidRDefault="0007422C"/>
        </w:tc>
        <w:tc>
          <w:tcPr>
            <w:tcW w:w="0" w:type="auto"/>
            <w:noWrap/>
            <w:hideMark/>
          </w:tcPr>
          <w:p w14:paraId="0A336522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0BB86CA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52EF17C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11:15 AM – 11:45 AM</w:t>
            </w:r>
          </w:p>
        </w:tc>
      </w:tr>
      <w:tr w:rsidR="0007422C" w14:paraId="28251059" w14:textId="77777777" w:rsidTr="0007422C">
        <w:trPr>
          <w:jc w:val="center"/>
        </w:trPr>
        <w:tc>
          <w:tcPr>
            <w:tcW w:w="555" w:type="dxa"/>
            <w:hideMark/>
          </w:tcPr>
          <w:p w14:paraId="0CC0D695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CF4D1BE" w14:textId="77777777" w:rsidR="0007422C" w:rsidRDefault="0007422C">
            <w:r>
              <w:rPr>
                <w:b/>
                <w:bCs/>
                <w:sz w:val="20"/>
                <w:szCs w:val="20"/>
              </w:rPr>
              <w:t>Executive calls</w:t>
            </w:r>
          </w:p>
        </w:tc>
        <w:tc>
          <w:tcPr>
            <w:tcW w:w="0" w:type="auto"/>
            <w:noWrap/>
            <w:hideMark/>
          </w:tcPr>
          <w:p w14:paraId="371F4808" w14:textId="77777777" w:rsidR="0007422C" w:rsidRDefault="0007422C"/>
        </w:tc>
        <w:tc>
          <w:tcPr>
            <w:tcW w:w="0" w:type="auto"/>
            <w:noWrap/>
            <w:hideMark/>
          </w:tcPr>
          <w:p w14:paraId="461B24DC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61F07A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534905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12:15 PM – 1:00 PM</w:t>
            </w:r>
          </w:p>
        </w:tc>
      </w:tr>
      <w:tr w:rsidR="0007422C" w14:paraId="54BF84E0" w14:textId="77777777" w:rsidTr="0007422C">
        <w:trPr>
          <w:jc w:val="center"/>
        </w:trPr>
        <w:tc>
          <w:tcPr>
            <w:tcW w:w="555" w:type="dxa"/>
            <w:hideMark/>
          </w:tcPr>
          <w:p w14:paraId="30F0DD68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236AA5AA" w14:textId="77777777" w:rsidR="0007422C" w:rsidRDefault="0007422C">
            <w:r>
              <w:rPr>
                <w:b/>
                <w:bCs/>
                <w:sz w:val="20"/>
                <w:szCs w:val="20"/>
              </w:rPr>
              <w:t>Meeting w/ Westmoreland Martin Purvis CEO</w:t>
            </w:r>
          </w:p>
        </w:tc>
        <w:tc>
          <w:tcPr>
            <w:tcW w:w="0" w:type="auto"/>
            <w:noWrap/>
            <w:hideMark/>
          </w:tcPr>
          <w:p w14:paraId="4D623E27" w14:textId="77777777" w:rsidR="0007422C" w:rsidRDefault="0007422C"/>
        </w:tc>
        <w:tc>
          <w:tcPr>
            <w:tcW w:w="0" w:type="auto"/>
            <w:noWrap/>
            <w:hideMark/>
          </w:tcPr>
          <w:p w14:paraId="4CF73E60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420CB68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9282927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1:30 PM – 2:30 PM</w:t>
            </w:r>
          </w:p>
        </w:tc>
      </w:tr>
      <w:tr w:rsidR="0007422C" w14:paraId="4B6FB72E" w14:textId="77777777" w:rsidTr="0007422C">
        <w:trPr>
          <w:jc w:val="center"/>
        </w:trPr>
        <w:tc>
          <w:tcPr>
            <w:tcW w:w="555" w:type="dxa"/>
            <w:hideMark/>
          </w:tcPr>
          <w:p w14:paraId="525958B2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8AC7DE7" w14:textId="77777777" w:rsidR="0007422C" w:rsidRDefault="0007422C">
            <w:r>
              <w:rPr>
                <w:b/>
                <w:bCs/>
                <w:sz w:val="20"/>
                <w:szCs w:val="20"/>
              </w:rPr>
              <w:t xml:space="preserve">Meeting w/ Sexual Assault Service Providers </w:t>
            </w:r>
          </w:p>
        </w:tc>
        <w:tc>
          <w:tcPr>
            <w:tcW w:w="0" w:type="auto"/>
            <w:noWrap/>
            <w:hideMark/>
          </w:tcPr>
          <w:p w14:paraId="1C66ED92" w14:textId="77777777" w:rsidR="0007422C" w:rsidRDefault="0007422C"/>
        </w:tc>
        <w:tc>
          <w:tcPr>
            <w:tcW w:w="0" w:type="auto"/>
            <w:noWrap/>
            <w:hideMark/>
          </w:tcPr>
          <w:p w14:paraId="33B4CE09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50FA80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FA6C210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3:00 PM – 4:00 PM</w:t>
            </w:r>
          </w:p>
        </w:tc>
      </w:tr>
      <w:tr w:rsidR="0007422C" w14:paraId="69E28683" w14:textId="77777777" w:rsidTr="0007422C">
        <w:trPr>
          <w:jc w:val="center"/>
        </w:trPr>
        <w:tc>
          <w:tcPr>
            <w:tcW w:w="555" w:type="dxa"/>
            <w:hideMark/>
          </w:tcPr>
          <w:p w14:paraId="17D3319C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C22F59B" w14:textId="77777777" w:rsidR="0007422C" w:rsidRDefault="0007422C">
            <w:r>
              <w:rPr>
                <w:b/>
                <w:bCs/>
                <w:sz w:val="20"/>
                <w:szCs w:val="20"/>
              </w:rPr>
              <w:t>Meeting w/ MTX CEO, Das Nobel</w:t>
            </w:r>
          </w:p>
        </w:tc>
        <w:tc>
          <w:tcPr>
            <w:tcW w:w="0" w:type="auto"/>
            <w:noWrap/>
            <w:hideMark/>
          </w:tcPr>
          <w:p w14:paraId="0434FD2D" w14:textId="77777777" w:rsidR="0007422C" w:rsidRDefault="0007422C"/>
        </w:tc>
        <w:tc>
          <w:tcPr>
            <w:tcW w:w="0" w:type="auto"/>
            <w:noWrap/>
            <w:hideMark/>
          </w:tcPr>
          <w:p w14:paraId="7FE14DDB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74D8B4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AA1487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4:00 PM – 5:00 PM</w:t>
            </w:r>
          </w:p>
        </w:tc>
      </w:tr>
      <w:tr w:rsidR="0007422C" w14:paraId="294F048F" w14:textId="77777777" w:rsidTr="0007422C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5EE243C7" w14:textId="01B67929" w:rsidR="0007422C" w:rsidRDefault="0007422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38DABD56" wp14:editId="1B50B182">
                  <wp:extent cx="476250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2C" w14:paraId="1D2F1AD9" w14:textId="77777777" w:rsidTr="0007422C">
        <w:trPr>
          <w:jc w:val="center"/>
        </w:trPr>
        <w:tc>
          <w:tcPr>
            <w:tcW w:w="555" w:type="dxa"/>
            <w:hideMark/>
          </w:tcPr>
          <w:p w14:paraId="3C5412DB" w14:textId="104699E8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7F8B0AF5" wp14:editId="14304341">
                  <wp:extent cx="161925" cy="161925"/>
                  <wp:effectExtent l="0" t="0" r="9525" b="9525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0642777" w14:textId="77777777" w:rsidR="0007422C" w:rsidRDefault="0007422C">
            <w:r>
              <w:rPr>
                <w:b/>
                <w:bCs/>
                <w:sz w:val="20"/>
                <w:szCs w:val="20"/>
              </w:rPr>
              <w:t xml:space="preserve">Meeting w/ Regent Fortner &amp; Regent Payne, UNM </w:t>
            </w:r>
          </w:p>
        </w:tc>
        <w:tc>
          <w:tcPr>
            <w:tcW w:w="0" w:type="auto"/>
            <w:noWrap/>
            <w:hideMark/>
          </w:tcPr>
          <w:p w14:paraId="1D4AB3C9" w14:textId="39539742" w:rsidR="0007422C" w:rsidRDefault="0007422C">
            <w:r>
              <w:rPr>
                <w:sz w:val="20"/>
                <w:szCs w:val="20"/>
              </w:rPr>
              <w:t>Wed, Sep 1</w:t>
            </w:r>
          </w:p>
        </w:tc>
        <w:tc>
          <w:tcPr>
            <w:tcW w:w="0" w:type="auto"/>
            <w:noWrap/>
            <w:hideMark/>
          </w:tcPr>
          <w:p w14:paraId="55DFD84C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779BF45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AB5D81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9:00 AM – 10:00 AM</w:t>
            </w:r>
          </w:p>
        </w:tc>
      </w:tr>
      <w:tr w:rsidR="0007422C" w14:paraId="6EF2D81B" w14:textId="77777777" w:rsidTr="0007422C">
        <w:trPr>
          <w:jc w:val="center"/>
        </w:trPr>
        <w:tc>
          <w:tcPr>
            <w:tcW w:w="555" w:type="dxa"/>
            <w:hideMark/>
          </w:tcPr>
          <w:p w14:paraId="3325A969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6E0EBEC" w14:textId="77777777" w:rsidR="0007422C" w:rsidRDefault="0007422C">
            <w:r>
              <w:rPr>
                <w:b/>
                <w:bCs/>
                <w:sz w:val="20"/>
                <w:szCs w:val="20"/>
              </w:rPr>
              <w:t>Meeting w/ Regent Romero &amp; Regent Saucedo, NMSU</w:t>
            </w:r>
          </w:p>
        </w:tc>
        <w:tc>
          <w:tcPr>
            <w:tcW w:w="0" w:type="auto"/>
            <w:noWrap/>
            <w:hideMark/>
          </w:tcPr>
          <w:p w14:paraId="3DC7A137" w14:textId="77777777" w:rsidR="0007422C" w:rsidRDefault="0007422C"/>
        </w:tc>
        <w:tc>
          <w:tcPr>
            <w:tcW w:w="0" w:type="auto"/>
            <w:noWrap/>
            <w:hideMark/>
          </w:tcPr>
          <w:p w14:paraId="2E8084B6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7009C5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C338143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10:15 AM – 11:15 AM</w:t>
            </w:r>
          </w:p>
        </w:tc>
      </w:tr>
      <w:tr w:rsidR="0007422C" w14:paraId="3E8C2858" w14:textId="77777777" w:rsidTr="0007422C">
        <w:trPr>
          <w:jc w:val="center"/>
        </w:trPr>
        <w:tc>
          <w:tcPr>
            <w:tcW w:w="555" w:type="dxa"/>
            <w:hideMark/>
          </w:tcPr>
          <w:p w14:paraId="75596BCE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0289C28A" w14:textId="77777777" w:rsidR="0007422C" w:rsidRDefault="0007422C">
            <w:r>
              <w:rPr>
                <w:b/>
                <w:bCs/>
                <w:sz w:val="20"/>
                <w:szCs w:val="20"/>
              </w:rPr>
              <w:t>Hydrogen Shot Summit</w:t>
            </w:r>
          </w:p>
        </w:tc>
        <w:tc>
          <w:tcPr>
            <w:tcW w:w="0" w:type="auto"/>
            <w:noWrap/>
            <w:hideMark/>
          </w:tcPr>
          <w:p w14:paraId="79F8CF9E" w14:textId="77777777" w:rsidR="0007422C" w:rsidRDefault="0007422C"/>
        </w:tc>
        <w:tc>
          <w:tcPr>
            <w:tcW w:w="0" w:type="auto"/>
            <w:noWrap/>
            <w:hideMark/>
          </w:tcPr>
          <w:p w14:paraId="5941D609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BD0EEE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8F29D5F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11:30 AM – 12:30 PM</w:t>
            </w:r>
          </w:p>
        </w:tc>
      </w:tr>
      <w:tr w:rsidR="0007422C" w14:paraId="7F74948F" w14:textId="77777777" w:rsidTr="0007422C">
        <w:trPr>
          <w:jc w:val="center"/>
        </w:trPr>
        <w:tc>
          <w:tcPr>
            <w:tcW w:w="555" w:type="dxa"/>
            <w:hideMark/>
          </w:tcPr>
          <w:p w14:paraId="21F481DA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C263F6B" w14:textId="77777777" w:rsidR="0007422C" w:rsidRDefault="0007422C">
            <w:r>
              <w:rPr>
                <w:b/>
                <w:bCs/>
                <w:sz w:val="20"/>
                <w:szCs w:val="20"/>
              </w:rPr>
              <w:t>Meeting w/ Regent Sanchez, NMHU</w:t>
            </w:r>
          </w:p>
        </w:tc>
        <w:tc>
          <w:tcPr>
            <w:tcW w:w="0" w:type="auto"/>
            <w:noWrap/>
            <w:hideMark/>
          </w:tcPr>
          <w:p w14:paraId="225BC0B1" w14:textId="77777777" w:rsidR="0007422C" w:rsidRDefault="0007422C"/>
        </w:tc>
        <w:tc>
          <w:tcPr>
            <w:tcW w:w="0" w:type="auto"/>
            <w:noWrap/>
            <w:hideMark/>
          </w:tcPr>
          <w:p w14:paraId="34FC1174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5367019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4774A92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12:45 PM – 1:45 PM</w:t>
            </w:r>
          </w:p>
        </w:tc>
      </w:tr>
      <w:tr w:rsidR="0007422C" w14:paraId="0104C34F" w14:textId="77777777" w:rsidTr="0007422C">
        <w:trPr>
          <w:jc w:val="center"/>
        </w:trPr>
        <w:tc>
          <w:tcPr>
            <w:tcW w:w="555" w:type="dxa"/>
            <w:hideMark/>
          </w:tcPr>
          <w:p w14:paraId="367423C4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208CECBF" w14:textId="77777777" w:rsidR="0007422C" w:rsidRDefault="0007422C">
            <w:r>
              <w:rPr>
                <w:b/>
                <w:bCs/>
                <w:sz w:val="20"/>
                <w:szCs w:val="20"/>
              </w:rPr>
              <w:t>Meeting w/ Regent Ruiz, ENMU</w:t>
            </w:r>
          </w:p>
        </w:tc>
        <w:tc>
          <w:tcPr>
            <w:tcW w:w="0" w:type="auto"/>
            <w:noWrap/>
            <w:hideMark/>
          </w:tcPr>
          <w:p w14:paraId="59632D5B" w14:textId="77777777" w:rsidR="0007422C" w:rsidRDefault="0007422C"/>
        </w:tc>
        <w:tc>
          <w:tcPr>
            <w:tcW w:w="0" w:type="auto"/>
            <w:noWrap/>
            <w:hideMark/>
          </w:tcPr>
          <w:p w14:paraId="4CCFF152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69BAE4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333B071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1:45 PM – 2:45 PM</w:t>
            </w:r>
          </w:p>
        </w:tc>
      </w:tr>
      <w:tr w:rsidR="0007422C" w14:paraId="56FBE3A9" w14:textId="77777777" w:rsidTr="0007422C">
        <w:trPr>
          <w:jc w:val="center"/>
        </w:trPr>
        <w:tc>
          <w:tcPr>
            <w:tcW w:w="555" w:type="dxa"/>
            <w:hideMark/>
          </w:tcPr>
          <w:p w14:paraId="2EC56286" w14:textId="77777777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5618AB1" w14:textId="77777777" w:rsidR="0007422C" w:rsidRDefault="0007422C">
            <w:r>
              <w:rPr>
                <w:b/>
                <w:bCs/>
                <w:sz w:val="20"/>
                <w:szCs w:val="20"/>
              </w:rPr>
              <w:t>Opportunity Scholarship Briefing</w:t>
            </w:r>
          </w:p>
        </w:tc>
        <w:tc>
          <w:tcPr>
            <w:tcW w:w="0" w:type="auto"/>
            <w:noWrap/>
            <w:hideMark/>
          </w:tcPr>
          <w:p w14:paraId="6A128FBD" w14:textId="77777777" w:rsidR="0007422C" w:rsidRDefault="0007422C"/>
        </w:tc>
        <w:tc>
          <w:tcPr>
            <w:tcW w:w="0" w:type="auto"/>
            <w:noWrap/>
            <w:hideMark/>
          </w:tcPr>
          <w:p w14:paraId="65212950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43AD23B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F9FF80E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2:45 PM – 3:15 PM</w:t>
            </w:r>
          </w:p>
        </w:tc>
      </w:tr>
      <w:tr w:rsidR="0007422C" w14:paraId="30C78B31" w14:textId="77777777" w:rsidTr="0007422C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05267E4A" w14:textId="67062E82" w:rsidR="0007422C" w:rsidRDefault="0007422C" w:rsidP="0007422C">
            <w:pPr>
              <w:rPr>
                <w:rFonts w:asciiTheme="minorHAnsi" w:hAnsiTheme="minorHAnsi" w:cstheme="minorBidi"/>
              </w:rPr>
            </w:pPr>
          </w:p>
        </w:tc>
      </w:tr>
      <w:tr w:rsidR="0007422C" w14:paraId="6DEF3CBA" w14:textId="77777777" w:rsidTr="0007422C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03444A9E" w14:textId="08BF946D" w:rsidR="0007422C" w:rsidRDefault="0007422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429E38AF" wp14:editId="487D44A7">
                  <wp:extent cx="476250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22C" w14:paraId="79AC8CB9" w14:textId="77777777" w:rsidTr="0007422C">
        <w:trPr>
          <w:jc w:val="center"/>
        </w:trPr>
        <w:tc>
          <w:tcPr>
            <w:tcW w:w="555" w:type="dxa"/>
            <w:hideMark/>
          </w:tcPr>
          <w:p w14:paraId="3F661E67" w14:textId="4CEB7BB9" w:rsidR="0007422C" w:rsidRDefault="0007422C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00F63C6E" wp14:editId="017901BC">
                  <wp:extent cx="161925" cy="161925"/>
                  <wp:effectExtent l="0" t="0" r="9525" b="952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BA939F9" w14:textId="77777777" w:rsidR="0007422C" w:rsidRDefault="0007422C">
            <w:r>
              <w:rPr>
                <w:b/>
                <w:bCs/>
                <w:sz w:val="20"/>
                <w:szCs w:val="20"/>
              </w:rPr>
              <w:t>Phone call w/ DHS, Secretary Mayorkas</w:t>
            </w:r>
          </w:p>
        </w:tc>
        <w:tc>
          <w:tcPr>
            <w:tcW w:w="0" w:type="auto"/>
            <w:noWrap/>
            <w:hideMark/>
          </w:tcPr>
          <w:p w14:paraId="3621D628" w14:textId="760D1AF6" w:rsidR="0007422C" w:rsidRDefault="0007422C">
            <w:r>
              <w:rPr>
                <w:sz w:val="20"/>
                <w:szCs w:val="20"/>
              </w:rPr>
              <w:t>Fri, Sep 3</w:t>
            </w:r>
          </w:p>
        </w:tc>
        <w:tc>
          <w:tcPr>
            <w:tcW w:w="0" w:type="auto"/>
            <w:noWrap/>
            <w:hideMark/>
          </w:tcPr>
          <w:p w14:paraId="4B21880F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6D84E2" w14:textId="77777777" w:rsidR="0007422C" w:rsidRDefault="00074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8FBF58" w14:textId="77777777" w:rsidR="0007422C" w:rsidRDefault="0007422C">
            <w:pPr>
              <w:jc w:val="right"/>
            </w:pPr>
            <w:r>
              <w:rPr>
                <w:sz w:val="20"/>
                <w:szCs w:val="20"/>
              </w:rPr>
              <w:t>10:45 AM – 11:15 AM</w:t>
            </w:r>
          </w:p>
        </w:tc>
      </w:tr>
      <w:tr w:rsidR="0007422C" w14:paraId="14A63121" w14:textId="77777777" w:rsidTr="0007422C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42716E6D" w14:textId="36AC2FAC" w:rsidR="0007422C" w:rsidRDefault="0007422C">
            <w:pPr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29DDDCC0" wp14:editId="624CC847">
                  <wp:extent cx="476250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A3B1F" w14:textId="77777777" w:rsidR="006647A8" w:rsidRPr="0007422C" w:rsidRDefault="006647A8" w:rsidP="0007422C"/>
    <w:sectPr w:rsidR="006647A8" w:rsidRPr="0007422C" w:rsidSect="003E062C">
      <w:headerReference w:type="default" r:id="rId13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57D6" w14:textId="77777777" w:rsidR="00326097" w:rsidRDefault="00326097" w:rsidP="0016527A">
      <w:r>
        <w:separator/>
      </w:r>
    </w:p>
  </w:endnote>
  <w:endnote w:type="continuationSeparator" w:id="0">
    <w:p w14:paraId="375824AC" w14:textId="77777777" w:rsidR="00326097" w:rsidRDefault="00326097" w:rsidP="001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A6B4" w14:textId="77777777" w:rsidR="00326097" w:rsidRDefault="00326097" w:rsidP="0016527A">
      <w:r>
        <w:separator/>
      </w:r>
    </w:p>
  </w:footnote>
  <w:footnote w:type="continuationSeparator" w:id="0">
    <w:p w14:paraId="7DF812F6" w14:textId="77777777" w:rsidR="00326097" w:rsidRDefault="00326097" w:rsidP="0016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E375" w14:textId="5E4F5854" w:rsidR="0016527A" w:rsidRPr="0007422C" w:rsidRDefault="0016527A" w:rsidP="0016527A">
    <w:pPr>
      <w:pStyle w:val="BodyText"/>
      <w:spacing w:before="95"/>
      <w:ind w:left="6862" w:right="110" w:firstLine="777"/>
      <w:jc w:val="right"/>
      <w:rPr>
        <w:sz w:val="22"/>
        <w:szCs w:val="22"/>
      </w:rPr>
    </w:pPr>
    <w:r w:rsidRPr="0007422C">
      <w:rPr>
        <w:noProof/>
        <w:sz w:val="22"/>
        <w:szCs w:val="22"/>
      </w:rPr>
      <w:drawing>
        <wp:anchor distT="0" distB="0" distL="0" distR="0" simplePos="0" relativeHeight="251657728" behindDoc="0" locked="0" layoutInCell="1" allowOverlap="1" wp14:anchorId="30CEDEBD" wp14:editId="0B43CD55">
          <wp:simplePos x="0" y="0"/>
          <wp:positionH relativeFrom="page">
            <wp:posOffset>918977</wp:posOffset>
          </wp:positionH>
          <wp:positionV relativeFrom="paragraph">
            <wp:posOffset>-307</wp:posOffset>
          </wp:positionV>
          <wp:extent cx="2920442" cy="51357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0442" cy="513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22C">
      <w:rPr>
        <w:sz w:val="22"/>
        <w:szCs w:val="22"/>
      </w:rPr>
      <w:t xml:space="preserve">Official Schedule </w:t>
    </w:r>
    <w:r w:rsidR="002A4B39" w:rsidRPr="0007422C">
      <w:rPr>
        <w:sz w:val="22"/>
        <w:szCs w:val="22"/>
      </w:rPr>
      <w:t xml:space="preserve">Week of </w:t>
    </w:r>
    <w:r w:rsidR="009226F8" w:rsidRPr="0007422C">
      <w:rPr>
        <w:sz w:val="22"/>
        <w:szCs w:val="22"/>
      </w:rPr>
      <w:t xml:space="preserve">August </w:t>
    </w:r>
    <w:r w:rsidR="0007422C" w:rsidRPr="0007422C">
      <w:rPr>
        <w:sz w:val="22"/>
        <w:szCs w:val="22"/>
      </w:rPr>
      <w:t>30</w:t>
    </w:r>
    <w:r w:rsidR="0007422C" w:rsidRPr="0007422C">
      <w:rPr>
        <w:sz w:val="22"/>
        <w:szCs w:val="22"/>
        <w:vertAlign w:val="superscript"/>
      </w:rPr>
      <w:t>th</w:t>
    </w:r>
    <w:r w:rsidR="00611F38" w:rsidRPr="0007422C">
      <w:rPr>
        <w:sz w:val="22"/>
        <w:szCs w:val="22"/>
      </w:rPr>
      <w:t xml:space="preserve"> </w:t>
    </w:r>
    <w:r w:rsidRPr="0007422C">
      <w:rPr>
        <w:sz w:val="22"/>
        <w:szCs w:val="22"/>
      </w:rPr>
      <w:t>,2021</w:t>
    </w:r>
  </w:p>
  <w:p w14:paraId="1B9C6FFA" w14:textId="10ABF32E" w:rsidR="0016527A" w:rsidRPr="0016527A" w:rsidRDefault="0016527A" w:rsidP="00165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LIwNDA3t7A0tLRQ0lEKTi0uzszPAykwNKgFAHECWsYtAAAA"/>
  </w:docVars>
  <w:rsids>
    <w:rsidRoot w:val="009A687F"/>
    <w:rsid w:val="0007422C"/>
    <w:rsid w:val="00103ACB"/>
    <w:rsid w:val="001545C5"/>
    <w:rsid w:val="0016527A"/>
    <w:rsid w:val="001C18BF"/>
    <w:rsid w:val="00280E3D"/>
    <w:rsid w:val="002A4B39"/>
    <w:rsid w:val="00326097"/>
    <w:rsid w:val="003A0B4D"/>
    <w:rsid w:val="003A40B8"/>
    <w:rsid w:val="003E062C"/>
    <w:rsid w:val="00407540"/>
    <w:rsid w:val="00424CE8"/>
    <w:rsid w:val="00473B61"/>
    <w:rsid w:val="0050293B"/>
    <w:rsid w:val="005854DD"/>
    <w:rsid w:val="00611F38"/>
    <w:rsid w:val="006647A8"/>
    <w:rsid w:val="0068118C"/>
    <w:rsid w:val="007D4618"/>
    <w:rsid w:val="00892868"/>
    <w:rsid w:val="009226F8"/>
    <w:rsid w:val="00925952"/>
    <w:rsid w:val="009A687F"/>
    <w:rsid w:val="00A02DCD"/>
    <w:rsid w:val="00A60011"/>
    <w:rsid w:val="00AB51C0"/>
    <w:rsid w:val="00AC589E"/>
    <w:rsid w:val="00AF60E3"/>
    <w:rsid w:val="00B60DE0"/>
    <w:rsid w:val="00B638AC"/>
    <w:rsid w:val="00B82BA7"/>
    <w:rsid w:val="00CD1A36"/>
    <w:rsid w:val="00E70959"/>
    <w:rsid w:val="00F14410"/>
    <w:rsid w:val="00FB7CFF"/>
    <w:rsid w:val="00FC6A3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2AD2"/>
  <w15:docId w15:val="{9F3DBBF6-3610-447D-B24E-E886A43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7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E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ycal_uparrow.gi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cid:paycal_line_outer_thin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11D5F8F2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paycal_line_event_separator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 Speer</dc:creator>
  <cp:lastModifiedBy>Speer, Garret, GOV</cp:lastModifiedBy>
  <cp:revision>2</cp:revision>
  <cp:lastPrinted>2021-07-21T00:32:00Z</cp:lastPrinted>
  <dcterms:created xsi:type="dcterms:W3CDTF">2021-09-08T21:44:00Z</dcterms:created>
  <dcterms:modified xsi:type="dcterms:W3CDTF">2021-09-08T21:44:00Z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2021-06-22T00:00:00Z</vt:filetime>
  </property>
</Properties>
</file>